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295B" w14:textId="4B612DAA" w:rsidR="008249BA" w:rsidRPr="00004ECE" w:rsidRDefault="008249BA" w:rsidP="00AB7985">
      <w:pPr>
        <w:rPr>
          <w:rFonts w:asciiTheme="majorHAnsi" w:hAnsiTheme="majorHAnsi" w:cstheme="majorHAnsi"/>
          <w:sz w:val="22"/>
          <w:szCs w:val="22"/>
        </w:rPr>
      </w:pPr>
    </w:p>
    <w:p w14:paraId="6A21B643" w14:textId="2A5A0A93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5B5461E6" w14:textId="4F3C8CBF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60F04D35" w14:textId="7DCED194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024B071E" w14:textId="135CB031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65DFF44F" w14:textId="5BAC677E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000B4317" w14:textId="4B197590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2ABFF599" w14:textId="213DBF5B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58E2D88E" w14:textId="119A98E7" w:rsidR="00AB7985" w:rsidRPr="00004ECE" w:rsidRDefault="00AB7985" w:rsidP="00AB7985">
      <w:pPr>
        <w:rPr>
          <w:rFonts w:asciiTheme="majorHAnsi" w:hAnsiTheme="majorHAnsi" w:cstheme="majorHAnsi"/>
          <w:sz w:val="22"/>
          <w:szCs w:val="22"/>
        </w:rPr>
      </w:pPr>
    </w:p>
    <w:p w14:paraId="60E29419" w14:textId="77777777" w:rsidR="003B7108" w:rsidRPr="00004ECE" w:rsidRDefault="003B7108" w:rsidP="003B7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6E58AA9" w14:textId="313E7500" w:rsidR="003B7108" w:rsidRPr="003B7108" w:rsidRDefault="003B7108" w:rsidP="003B710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B7108">
        <w:rPr>
          <w:rFonts w:asciiTheme="majorHAnsi" w:hAnsiTheme="majorHAnsi" w:cstheme="majorHAnsi"/>
          <w:b/>
          <w:bCs/>
          <w:sz w:val="22"/>
          <w:szCs w:val="22"/>
        </w:rPr>
        <w:t>Client Service</w:t>
      </w:r>
      <w:r w:rsidR="00104EB7">
        <w:rPr>
          <w:rFonts w:asciiTheme="majorHAnsi" w:hAnsiTheme="majorHAnsi" w:cstheme="majorHAnsi"/>
          <w:b/>
          <w:bCs/>
          <w:sz w:val="22"/>
          <w:szCs w:val="22"/>
        </w:rPr>
        <w:t xml:space="preserve"> Associate / Paraplanner </w:t>
      </w:r>
      <w:r w:rsidRPr="003B710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F052C65" w14:textId="77777777" w:rsidR="003B7108" w:rsidRPr="003B7108" w:rsidRDefault="003B7108" w:rsidP="003B710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84DE9A" w14:textId="77777777" w:rsidR="003B7108" w:rsidRPr="003B7108" w:rsidRDefault="003B7108" w:rsidP="003B710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b/>
          <w:bCs/>
          <w:sz w:val="22"/>
          <w:szCs w:val="22"/>
        </w:rPr>
        <w:t xml:space="preserve">Position Summary </w:t>
      </w:r>
    </w:p>
    <w:p w14:paraId="05AB4E8C" w14:textId="18D732B8" w:rsidR="00FD1D55" w:rsidRDefault="00104EB7" w:rsidP="003B710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Gold Family Wealth’s</w:t>
      </w:r>
      <w:r w:rsidR="003B7108" w:rsidRPr="003B7108">
        <w:rPr>
          <w:rFonts w:asciiTheme="majorHAnsi" w:hAnsiTheme="majorHAnsi" w:cstheme="majorHAnsi"/>
          <w:sz w:val="22"/>
          <w:szCs w:val="22"/>
        </w:rPr>
        <w:t xml:space="preserve"> Client Service </w:t>
      </w:r>
      <w:r>
        <w:rPr>
          <w:rFonts w:asciiTheme="majorHAnsi" w:hAnsiTheme="majorHAnsi" w:cstheme="majorHAnsi"/>
          <w:sz w:val="22"/>
          <w:szCs w:val="22"/>
        </w:rPr>
        <w:t xml:space="preserve">Associate / Paraplanner </w:t>
      </w:r>
      <w:r>
        <w:rPr>
          <w:rFonts w:ascii="Calibri" w:hAnsi="Calibri" w:cs="Calibri"/>
          <w:color w:val="000000"/>
          <w:sz w:val="22"/>
          <w:szCs w:val="22"/>
        </w:rPr>
        <w:t>will s</w:t>
      </w:r>
      <w:r w:rsidRPr="00BA6AA6">
        <w:rPr>
          <w:rFonts w:ascii="Calibri" w:hAnsi="Calibri" w:cs="Calibri"/>
          <w:color w:val="000000"/>
          <w:sz w:val="22"/>
          <w:szCs w:val="22"/>
        </w:rPr>
        <w:t>upport</w:t>
      </w:r>
      <w:r>
        <w:rPr>
          <w:rFonts w:ascii="Calibri" w:hAnsi="Calibri" w:cs="Calibri"/>
          <w:color w:val="000000"/>
          <w:sz w:val="22"/>
          <w:szCs w:val="22"/>
        </w:rPr>
        <w:t xml:space="preserve"> the team 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in the preparation, presentation, and implementation of financial plans for clients </w:t>
      </w:r>
      <w:r w:rsidR="00FD1D55">
        <w:rPr>
          <w:rFonts w:ascii="Calibri" w:hAnsi="Calibri" w:cs="Calibri"/>
          <w:color w:val="000000"/>
          <w:sz w:val="22"/>
          <w:szCs w:val="22"/>
        </w:rPr>
        <w:t xml:space="preserve">and prospects 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of the firm. Duties will include managing financial planning software, gathering and </w:t>
      </w:r>
      <w:r w:rsidR="00FD1D55">
        <w:rPr>
          <w:rFonts w:ascii="Calibri" w:hAnsi="Calibri" w:cs="Calibri"/>
          <w:color w:val="000000"/>
          <w:sz w:val="22"/>
          <w:szCs w:val="22"/>
        </w:rPr>
        <w:t>entering sensitive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 financial information from clients </w:t>
      </w:r>
      <w:r w:rsidR="00FD1D55">
        <w:rPr>
          <w:rFonts w:ascii="Calibri" w:hAnsi="Calibri" w:cs="Calibri"/>
          <w:color w:val="000000"/>
          <w:sz w:val="22"/>
          <w:szCs w:val="22"/>
        </w:rPr>
        <w:t xml:space="preserve">and prospects 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into </w:t>
      </w:r>
      <w:r w:rsidR="00FD1D55">
        <w:rPr>
          <w:rFonts w:ascii="Calibri" w:hAnsi="Calibri" w:cs="Calibri"/>
          <w:color w:val="000000"/>
          <w:sz w:val="22"/>
          <w:szCs w:val="22"/>
        </w:rPr>
        <w:t>financial planning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 software, </w:t>
      </w:r>
      <w:r w:rsidR="0020551E">
        <w:rPr>
          <w:rFonts w:ascii="Calibri" w:hAnsi="Calibri" w:cs="Calibri"/>
          <w:color w:val="000000"/>
          <w:sz w:val="22"/>
          <w:szCs w:val="22"/>
        </w:rPr>
        <w:t>developing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 planning techniques, </w:t>
      </w:r>
      <w:r w:rsidR="00FD1D55">
        <w:rPr>
          <w:rFonts w:ascii="Calibri" w:hAnsi="Calibri" w:cs="Calibri"/>
          <w:color w:val="000000"/>
          <w:sz w:val="22"/>
          <w:szCs w:val="22"/>
        </w:rPr>
        <w:t>preparing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 plan presentations and reports</w:t>
      </w:r>
      <w:r w:rsidR="00FD1D55">
        <w:rPr>
          <w:rFonts w:ascii="Calibri" w:hAnsi="Calibri" w:cs="Calibri"/>
          <w:color w:val="000000"/>
          <w:sz w:val="22"/>
          <w:szCs w:val="22"/>
        </w:rPr>
        <w:t>,</w:t>
      </w:r>
      <w:r w:rsidRPr="00BA6AA6">
        <w:rPr>
          <w:rFonts w:ascii="Calibri" w:hAnsi="Calibri" w:cs="Calibri"/>
          <w:color w:val="000000"/>
          <w:sz w:val="22"/>
          <w:szCs w:val="22"/>
        </w:rPr>
        <w:t xml:space="preserve"> and performing necessary research on unusual and sophisticated scenarios.</w:t>
      </w:r>
      <w:r w:rsidR="0020551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85CB7D4" w14:textId="6A5CC480" w:rsidR="003B7108" w:rsidRPr="00004ECE" w:rsidRDefault="00104EB7" w:rsidP="003B710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A6AA6"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20551E">
        <w:rPr>
          <w:rFonts w:asciiTheme="majorHAnsi" w:hAnsiTheme="majorHAnsi" w:cstheme="majorHAnsi"/>
          <w:sz w:val="22"/>
          <w:szCs w:val="22"/>
        </w:rPr>
        <w:t xml:space="preserve">ideal </w:t>
      </w:r>
      <w:r>
        <w:rPr>
          <w:rFonts w:asciiTheme="majorHAnsi" w:hAnsiTheme="majorHAnsi" w:cstheme="majorHAnsi"/>
          <w:sz w:val="22"/>
          <w:szCs w:val="22"/>
        </w:rPr>
        <w:t xml:space="preserve">Client Service Associate / Paraplanner will unify the planning side of our business with the operations side by effectively communicating and translating </w:t>
      </w:r>
      <w:r w:rsidR="00FD1D55">
        <w:rPr>
          <w:rFonts w:asciiTheme="majorHAnsi" w:hAnsiTheme="majorHAnsi" w:cstheme="majorHAnsi"/>
          <w:sz w:val="22"/>
          <w:szCs w:val="22"/>
        </w:rPr>
        <w:t>a clients goals and advisor’s vision</w:t>
      </w:r>
      <w:r w:rsidR="003B20C3">
        <w:rPr>
          <w:rFonts w:asciiTheme="majorHAnsi" w:hAnsiTheme="majorHAnsi" w:cstheme="majorHAnsi"/>
          <w:sz w:val="22"/>
          <w:szCs w:val="22"/>
        </w:rPr>
        <w:t xml:space="preserve"> into </w:t>
      </w:r>
      <w:r w:rsidR="00FD1D55">
        <w:rPr>
          <w:rFonts w:asciiTheme="majorHAnsi" w:hAnsiTheme="majorHAnsi" w:cstheme="majorHAnsi"/>
          <w:sz w:val="22"/>
          <w:szCs w:val="22"/>
        </w:rPr>
        <w:t xml:space="preserve">a </w:t>
      </w:r>
      <w:r w:rsidR="003B20C3">
        <w:rPr>
          <w:rFonts w:asciiTheme="majorHAnsi" w:hAnsiTheme="majorHAnsi" w:cstheme="majorHAnsi"/>
          <w:sz w:val="22"/>
          <w:szCs w:val="22"/>
        </w:rPr>
        <w:t xml:space="preserve">tangible financial plan. </w:t>
      </w:r>
      <w:r w:rsidR="0020551E">
        <w:rPr>
          <w:rFonts w:asciiTheme="majorHAnsi" w:hAnsiTheme="majorHAnsi" w:cstheme="majorHAnsi"/>
          <w:sz w:val="22"/>
          <w:szCs w:val="22"/>
        </w:rPr>
        <w:t>The Client Service Associate /</w:t>
      </w:r>
      <w:r w:rsidR="003B20C3">
        <w:rPr>
          <w:rFonts w:asciiTheme="majorHAnsi" w:hAnsiTheme="majorHAnsi" w:cstheme="majorHAnsi"/>
          <w:sz w:val="22"/>
          <w:szCs w:val="22"/>
        </w:rPr>
        <w:t xml:space="preserve"> Paraplanner</w:t>
      </w:r>
      <w:r w:rsidR="003B7108" w:rsidRPr="003B7108">
        <w:rPr>
          <w:rFonts w:asciiTheme="majorHAnsi" w:hAnsiTheme="majorHAnsi" w:cstheme="majorHAnsi"/>
          <w:sz w:val="22"/>
          <w:szCs w:val="22"/>
        </w:rPr>
        <w:t xml:space="preserve"> </w:t>
      </w:r>
      <w:r w:rsidR="0020551E">
        <w:rPr>
          <w:rFonts w:asciiTheme="majorHAnsi" w:hAnsiTheme="majorHAnsi" w:cstheme="majorHAnsi"/>
          <w:sz w:val="22"/>
          <w:szCs w:val="22"/>
        </w:rPr>
        <w:t xml:space="preserve">will play an integral role in the growth of Gold Family Wealth, and as such, should come to the table with a drive for professional growth, strong organizational skills and hustle. </w:t>
      </w:r>
    </w:p>
    <w:p w14:paraId="1A3F42D1" w14:textId="77777777" w:rsidR="00004ECE" w:rsidRPr="003B7108" w:rsidRDefault="00004ECE" w:rsidP="003B710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804F97D" w14:textId="2D3E7BCC" w:rsidR="003B7108" w:rsidRDefault="003B7108" w:rsidP="003B710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3B7108">
        <w:rPr>
          <w:rFonts w:asciiTheme="majorHAnsi" w:hAnsiTheme="majorHAnsi" w:cstheme="majorHAnsi"/>
          <w:b/>
          <w:bCs/>
          <w:sz w:val="22"/>
          <w:szCs w:val="22"/>
        </w:rPr>
        <w:t xml:space="preserve">Essential Job Functions </w:t>
      </w:r>
    </w:p>
    <w:p w14:paraId="538C3DEE" w14:textId="77777777" w:rsidR="00FD1D55" w:rsidRPr="00FD1D55" w:rsidRDefault="00FD1D55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Primary focus is supporting the Gold Family Wealth advisors with financial plan preparation and implementation</w:t>
      </w:r>
    </w:p>
    <w:p w14:paraId="4630A73B" w14:textId="77777777" w:rsidR="00FD1D55" w:rsidRPr="00FD1D55" w:rsidRDefault="00FD1D55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Work with Wealth Advisors to gain an understanding of our wealth planning client's background and objectives</w:t>
      </w:r>
    </w:p>
    <w:p w14:paraId="511FFF26" w14:textId="3D0A5908" w:rsidR="00FD1D55" w:rsidRPr="00FD1D55" w:rsidRDefault="00FD1D55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Gather and prepare data for client reviews</w:t>
      </w:r>
    </w:p>
    <w:p w14:paraId="763659CE" w14:textId="77777777" w:rsidR="00FD1D55" w:rsidRPr="00FD1D55" w:rsidRDefault="00FD1D55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Update financial plans, as necessary, to maintain reliable and current information</w:t>
      </w:r>
    </w:p>
    <w:p w14:paraId="1E2025CE" w14:textId="77777777" w:rsidR="00FD1D55" w:rsidRPr="00FD1D55" w:rsidRDefault="00FD1D55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Review and modify systems to enhance the financial planning experience</w:t>
      </w:r>
    </w:p>
    <w:p w14:paraId="70BF135E" w14:textId="0E48995F" w:rsidR="00FD1D55" w:rsidRPr="0020551E" w:rsidRDefault="00FD1D55" w:rsidP="0020551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D1D55">
        <w:rPr>
          <w:rFonts w:asciiTheme="majorHAnsi" w:hAnsiTheme="majorHAnsi" w:cstheme="majorHAnsi"/>
          <w:sz w:val="22"/>
          <w:szCs w:val="22"/>
        </w:rPr>
        <w:t>Research complex financial planning issues and topics and present findings</w:t>
      </w:r>
    </w:p>
    <w:p w14:paraId="52E354BB" w14:textId="2A885D01" w:rsidR="00FD1D55" w:rsidRPr="00FD1D55" w:rsidRDefault="0020551E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Strive toward complete</w:t>
      </w:r>
      <w:r w:rsidR="00FD1D55" w:rsidRPr="00FD1D55">
        <w:rPr>
          <w:rFonts w:asciiTheme="majorHAnsi" w:hAnsiTheme="majorHAnsi" w:cstheme="majorHAnsi"/>
          <w:sz w:val="22"/>
          <w:szCs w:val="22"/>
        </w:rPr>
        <w:t xml:space="preserve"> mastery of the DAT, </w:t>
      </w:r>
      <w:r>
        <w:rPr>
          <w:rFonts w:asciiTheme="majorHAnsi" w:hAnsiTheme="majorHAnsi" w:cstheme="majorHAnsi"/>
          <w:sz w:val="22"/>
          <w:szCs w:val="22"/>
        </w:rPr>
        <w:t>MoneyGuide Pro</w:t>
      </w:r>
      <w:r w:rsidR="00FD1D55" w:rsidRPr="00FD1D55">
        <w:rPr>
          <w:rFonts w:asciiTheme="majorHAnsi" w:hAnsiTheme="majorHAnsi" w:cstheme="majorHAnsi"/>
          <w:sz w:val="22"/>
          <w:szCs w:val="22"/>
        </w:rPr>
        <w:t>, CEO,</w:t>
      </w:r>
      <w:r>
        <w:rPr>
          <w:rFonts w:asciiTheme="majorHAnsi" w:hAnsiTheme="majorHAnsi" w:cstheme="majorHAnsi"/>
          <w:sz w:val="22"/>
          <w:szCs w:val="22"/>
        </w:rPr>
        <w:t xml:space="preserve"> and Salesforce</w:t>
      </w:r>
    </w:p>
    <w:p w14:paraId="3B5A1816" w14:textId="3F00E964" w:rsidR="003B7108" w:rsidRPr="0020551E" w:rsidRDefault="003B7108" w:rsidP="0020551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Service client needs and requirements as determined through Client Service Manager coordination </w:t>
      </w:r>
    </w:p>
    <w:p w14:paraId="0A5AD13F" w14:textId="145FF2B3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Maintain accurate and complete client information in the database </w:t>
      </w:r>
    </w:p>
    <w:p w14:paraId="591A1BC7" w14:textId="505A67F6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>Interact with</w:t>
      </w:r>
      <w:r w:rsidR="003B20C3">
        <w:rPr>
          <w:rFonts w:asciiTheme="majorHAnsi" w:hAnsiTheme="majorHAnsi" w:cstheme="majorHAnsi"/>
          <w:sz w:val="22"/>
          <w:szCs w:val="22"/>
        </w:rPr>
        <w:t xml:space="preserve"> advisors and broader operations team</w:t>
      </w:r>
      <w:r w:rsidR="00D225CD">
        <w:rPr>
          <w:rFonts w:asciiTheme="majorHAnsi" w:hAnsiTheme="majorHAnsi" w:cstheme="majorHAnsi"/>
          <w:sz w:val="22"/>
          <w:szCs w:val="22"/>
        </w:rPr>
        <w:t xml:space="preserve"> on</w:t>
      </w:r>
      <w:r w:rsidR="003B20C3">
        <w:rPr>
          <w:rFonts w:asciiTheme="majorHAnsi" w:hAnsiTheme="majorHAnsi" w:cstheme="majorHAnsi"/>
          <w:sz w:val="22"/>
          <w:szCs w:val="22"/>
        </w:rPr>
        <w:t xml:space="preserve"> financial planning follow up</w:t>
      </w:r>
      <w:r w:rsidRPr="003B7108">
        <w:rPr>
          <w:rFonts w:asciiTheme="majorHAnsi" w:hAnsiTheme="majorHAnsi" w:cstheme="majorHAnsi"/>
          <w:sz w:val="22"/>
          <w:szCs w:val="22"/>
        </w:rPr>
        <w:t xml:space="preserve"> </w:t>
      </w:r>
      <w:r w:rsidR="00D225CD">
        <w:rPr>
          <w:rFonts w:asciiTheme="majorHAnsi" w:hAnsiTheme="majorHAnsi" w:cstheme="majorHAnsi"/>
          <w:sz w:val="22"/>
          <w:szCs w:val="22"/>
        </w:rPr>
        <w:t xml:space="preserve">and subsequent onboarding </w:t>
      </w:r>
    </w:p>
    <w:p w14:paraId="59A87C7B" w14:textId="7AAD2213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>Develop and maintain written procedures of all activities</w:t>
      </w:r>
      <w:r w:rsidR="00D225CD">
        <w:rPr>
          <w:rFonts w:asciiTheme="majorHAnsi" w:hAnsiTheme="majorHAnsi" w:cstheme="majorHAnsi"/>
          <w:sz w:val="22"/>
          <w:szCs w:val="22"/>
        </w:rPr>
        <w:t>; we’re looking for someone to “own” this process and help us uncover inefficiencies</w:t>
      </w:r>
    </w:p>
    <w:p w14:paraId="2FBC56B2" w14:textId="4531FB4F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Attend all training and information sharing meetings scheduled for the Service team </w:t>
      </w:r>
    </w:p>
    <w:p w14:paraId="6756C699" w14:textId="1B7911CF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Adhere to all company and industry supervisory guidelines and policies </w:t>
      </w:r>
    </w:p>
    <w:p w14:paraId="38FAA819" w14:textId="5F012252" w:rsidR="003B7108" w:rsidRDefault="003B7108" w:rsidP="00FD1D55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8E8186" w14:textId="7B0BD46F" w:rsidR="00D225CD" w:rsidRDefault="00D225CD" w:rsidP="00FD1D55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FE18F9A" w14:textId="77777777" w:rsidR="00D225CD" w:rsidRPr="003B7108" w:rsidRDefault="00D225CD" w:rsidP="00FD1D55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30F9FCD" w14:textId="77777777" w:rsidR="003B7108" w:rsidRPr="00FD1D55" w:rsidRDefault="003B7108" w:rsidP="00FD1D5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FD1D55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Knowledge, Skills, and Abilities </w:t>
      </w:r>
    </w:p>
    <w:p w14:paraId="0972315A" w14:textId="17F5D854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>Knowledge of</w:t>
      </w:r>
      <w:r w:rsidR="0062253F">
        <w:rPr>
          <w:rFonts w:asciiTheme="majorHAnsi" w:hAnsiTheme="majorHAnsi" w:cstheme="majorHAnsi"/>
          <w:sz w:val="22"/>
          <w:szCs w:val="22"/>
        </w:rPr>
        <w:t xml:space="preserve"> Wealth</w:t>
      </w:r>
      <w:r w:rsidRPr="003B7108">
        <w:rPr>
          <w:rFonts w:asciiTheme="majorHAnsi" w:hAnsiTheme="majorHAnsi" w:cstheme="majorHAnsi"/>
          <w:sz w:val="22"/>
          <w:szCs w:val="22"/>
        </w:rPr>
        <w:t xml:space="preserve"> Advisor office tools (i.e. Orion, SalesForce, etc.) preferred </w:t>
      </w:r>
    </w:p>
    <w:p w14:paraId="7CDBEDCF" w14:textId="58D7A9AA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Knowledge of Microsoft Office, including Word, Excel, and Outlook required </w:t>
      </w:r>
    </w:p>
    <w:p w14:paraId="1C3F242A" w14:textId="6494C3E9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Excellent interpersonal &amp; communication skills </w:t>
      </w:r>
    </w:p>
    <w:p w14:paraId="3D5B2145" w14:textId="5F49B3B4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Excellent attitude and an extraordinary client service orientation </w:t>
      </w:r>
    </w:p>
    <w:p w14:paraId="6C182EE1" w14:textId="2D1F8A5A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 genuine interest in serving and caring for other people </w:t>
      </w:r>
    </w:p>
    <w:p w14:paraId="76CB4D45" w14:textId="062DB333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Excellent organizational and time management skills </w:t>
      </w:r>
    </w:p>
    <w:p w14:paraId="706040AE" w14:textId="1AAED95B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Ability to handle multiple tasks with precision </w:t>
      </w:r>
    </w:p>
    <w:p w14:paraId="379E53B7" w14:textId="505AF141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Analytical and research skills </w:t>
      </w:r>
    </w:p>
    <w:p w14:paraId="4FFE5ABD" w14:textId="59980AB7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Ability to troubleshoot and problem solve </w:t>
      </w:r>
    </w:p>
    <w:p w14:paraId="6BEBD488" w14:textId="7FD50F7C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Desire to provide the highest quality of service </w:t>
      </w:r>
    </w:p>
    <w:p w14:paraId="5145575F" w14:textId="00E9B259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High level of attention to detail </w:t>
      </w:r>
    </w:p>
    <w:p w14:paraId="6C35BBFD" w14:textId="77777777" w:rsidR="003B7108" w:rsidRPr="003B7108" w:rsidRDefault="003B7108" w:rsidP="00FD1D55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9CD0E23" w14:textId="15E66D79" w:rsidR="003B7108" w:rsidRPr="00FD1D55" w:rsidRDefault="003B7108" w:rsidP="00FD1D5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FD1D55">
        <w:rPr>
          <w:rFonts w:asciiTheme="majorHAnsi" w:hAnsiTheme="majorHAnsi" w:cstheme="majorHAnsi"/>
          <w:b/>
          <w:bCs/>
          <w:sz w:val="22"/>
          <w:szCs w:val="22"/>
        </w:rPr>
        <w:t xml:space="preserve">Preferred Education and Experience </w:t>
      </w:r>
    </w:p>
    <w:p w14:paraId="4AA455E4" w14:textId="1F5FE3B9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Bachelor’s degree in business administration, accounting, finance, or similar field preferred or commensurate career experience </w:t>
      </w:r>
    </w:p>
    <w:p w14:paraId="1D7FEB5D" w14:textId="1F2E3B17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3B7108">
        <w:rPr>
          <w:rFonts w:asciiTheme="majorHAnsi" w:hAnsiTheme="majorHAnsi" w:cstheme="majorHAnsi"/>
          <w:sz w:val="22"/>
          <w:szCs w:val="22"/>
        </w:rPr>
        <w:t xml:space="preserve">Experience working in a professional office environment preferred </w:t>
      </w:r>
    </w:p>
    <w:p w14:paraId="4F7518F7" w14:textId="6677DB8A" w:rsidR="003B7108" w:rsidRPr="003B7108" w:rsidRDefault="003B7108" w:rsidP="00FD1D5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04ECE">
        <w:rPr>
          <w:rFonts w:asciiTheme="majorHAnsi" w:hAnsiTheme="majorHAnsi" w:cstheme="majorHAnsi"/>
          <w:sz w:val="22"/>
          <w:szCs w:val="22"/>
        </w:rPr>
        <w:t>1-</w:t>
      </w:r>
      <w:r w:rsidRPr="003B7108">
        <w:rPr>
          <w:rFonts w:asciiTheme="majorHAnsi" w:hAnsiTheme="majorHAnsi" w:cstheme="majorHAnsi"/>
          <w:sz w:val="22"/>
          <w:szCs w:val="22"/>
        </w:rPr>
        <w:t xml:space="preserve">3 years of experience in the financial industry preferred </w:t>
      </w:r>
    </w:p>
    <w:p w14:paraId="6E79A60C" w14:textId="77777777" w:rsidR="00155D82" w:rsidRPr="00FD1D55" w:rsidRDefault="00155D82" w:rsidP="00FD1D55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</w:p>
    <w:sectPr w:rsidR="00155D82" w:rsidRPr="00FD1D55" w:rsidSect="00AB7985">
      <w:headerReference w:type="default" r:id="rId8"/>
      <w:headerReference w:type="first" r:id="rId9"/>
      <w:pgSz w:w="12240" w:h="15840"/>
      <w:pgMar w:top="1440" w:right="1260" w:bottom="1440" w:left="20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73F9" w14:textId="77777777" w:rsidR="002B756C" w:rsidRDefault="002B756C" w:rsidP="0046573A">
      <w:r>
        <w:separator/>
      </w:r>
    </w:p>
  </w:endnote>
  <w:endnote w:type="continuationSeparator" w:id="0">
    <w:p w14:paraId="6DA87389" w14:textId="77777777" w:rsidR="002B756C" w:rsidRDefault="002B756C" w:rsidP="0046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39EA" w14:textId="77777777" w:rsidR="002B756C" w:rsidRDefault="002B756C" w:rsidP="0046573A">
      <w:r>
        <w:separator/>
      </w:r>
    </w:p>
  </w:footnote>
  <w:footnote w:type="continuationSeparator" w:id="0">
    <w:p w14:paraId="28E2EC0F" w14:textId="77777777" w:rsidR="002B756C" w:rsidRDefault="002B756C" w:rsidP="0046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4DD" w14:textId="77777777" w:rsidR="0046573A" w:rsidRDefault="004657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F98F9" wp14:editId="7EA2543A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kg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686B" w14:textId="27EDC1CF" w:rsidR="008249BA" w:rsidRDefault="008249B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30F3DE" wp14:editId="4DE5D4FB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kg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99C"/>
    <w:multiLevelType w:val="multilevel"/>
    <w:tmpl w:val="B6E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91E1A"/>
    <w:multiLevelType w:val="hybridMultilevel"/>
    <w:tmpl w:val="26DA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A14"/>
    <w:multiLevelType w:val="multilevel"/>
    <w:tmpl w:val="5BB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3778C"/>
    <w:multiLevelType w:val="hybridMultilevel"/>
    <w:tmpl w:val="D2C0BDFE"/>
    <w:lvl w:ilvl="0" w:tplc="FF5E703A">
      <w:start w:val="1"/>
      <w:numFmt w:val="bullet"/>
      <w:pStyle w:val="Bullets1"/>
      <w:lvlText w:val=""/>
      <w:lvlJc w:val="left"/>
      <w:pPr>
        <w:ind w:left="360" w:hanging="216"/>
      </w:pPr>
      <w:rPr>
        <w:rFonts w:ascii="Symbol" w:hAnsi="Symbol" w:hint="default"/>
        <w:color w:val="2C63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72C5"/>
    <w:multiLevelType w:val="hybridMultilevel"/>
    <w:tmpl w:val="56707586"/>
    <w:lvl w:ilvl="0" w:tplc="B6E6460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ody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3FA5"/>
    <w:multiLevelType w:val="multilevel"/>
    <w:tmpl w:val="185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F286F"/>
    <w:multiLevelType w:val="hybridMultilevel"/>
    <w:tmpl w:val="AC34BE60"/>
    <w:lvl w:ilvl="0" w:tplc="2082846C">
      <w:start w:val="1"/>
      <w:numFmt w:val="bullet"/>
      <w:pStyle w:val="Body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A30"/>
    <w:multiLevelType w:val="multilevel"/>
    <w:tmpl w:val="1852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14368"/>
    <w:multiLevelType w:val="hybridMultilevel"/>
    <w:tmpl w:val="6C5C62C6"/>
    <w:lvl w:ilvl="0" w:tplc="918E8E4A">
      <w:start w:val="1"/>
      <w:numFmt w:val="bullet"/>
      <w:lvlText w:val="–"/>
      <w:lvlJc w:val="left"/>
      <w:pPr>
        <w:ind w:left="648" w:hanging="216"/>
      </w:pPr>
      <w:rPr>
        <w:rFonts w:ascii="Courier New" w:hAnsi="Courier New" w:hint="default"/>
        <w:color w:val="C0504D" w:themeColor="accent2"/>
      </w:rPr>
    </w:lvl>
    <w:lvl w:ilvl="1" w:tplc="04090003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627BE"/>
    <w:multiLevelType w:val="hybridMultilevel"/>
    <w:tmpl w:val="DEC4B2AE"/>
    <w:lvl w:ilvl="0" w:tplc="CC3A63D8">
      <w:start w:val="1"/>
      <w:numFmt w:val="bullet"/>
      <w:pStyle w:val="BodyBullet3"/>
      <w:lvlText w:val=""/>
      <w:lvlJc w:val="left"/>
      <w:pPr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03329"/>
    <w:multiLevelType w:val="hybridMultilevel"/>
    <w:tmpl w:val="0C789B42"/>
    <w:lvl w:ilvl="0" w:tplc="B3C0676A">
      <w:start w:val="1"/>
      <w:numFmt w:val="bullet"/>
      <w:pStyle w:val="EventDetail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35687"/>
    <w:multiLevelType w:val="multilevel"/>
    <w:tmpl w:val="185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D1272"/>
    <w:multiLevelType w:val="hybridMultilevel"/>
    <w:tmpl w:val="A922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03157"/>
    <w:multiLevelType w:val="hybridMultilevel"/>
    <w:tmpl w:val="12C2093C"/>
    <w:lvl w:ilvl="0" w:tplc="26609AEC">
      <w:start w:val="1"/>
      <w:numFmt w:val="decimal"/>
      <w:pStyle w:val="NumberedList"/>
      <w:lvlText w:val="%1."/>
      <w:lvlJc w:val="left"/>
      <w:pPr>
        <w:ind w:left="504" w:hanging="324"/>
      </w:pPr>
      <w:rPr>
        <w:rFonts w:ascii="Arial Bold" w:hAnsi="Arial Bold" w:hint="default"/>
        <w:b w:val="0"/>
        <w:bCs w:val="0"/>
        <w:i w:val="0"/>
        <w:iCs w:val="0"/>
        <w:color w:val="2C637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4"/>
  </w:num>
  <w:num w:numId="5">
    <w:abstractNumId w:val="9"/>
  </w:num>
  <w:num w:numId="6">
    <w:abstractNumId w:val="4"/>
  </w:num>
  <w:num w:numId="7">
    <w:abstractNumId w:val="13"/>
  </w:num>
  <w:num w:numId="8">
    <w:abstractNumId w:val="13"/>
  </w:num>
  <w:num w:numId="9">
    <w:abstractNumId w:val="13"/>
  </w:num>
  <w:num w:numId="10">
    <w:abstractNumId w:val="8"/>
  </w:num>
  <w:num w:numId="11">
    <w:abstractNumId w:val="8"/>
  </w:num>
  <w:num w:numId="12">
    <w:abstractNumId w:val="8"/>
  </w:num>
  <w:num w:numId="13">
    <w:abstractNumId w:val="10"/>
  </w:num>
  <w:num w:numId="14">
    <w:abstractNumId w:val="10"/>
  </w:num>
  <w:num w:numId="15">
    <w:abstractNumId w:val="10"/>
  </w:num>
  <w:num w:numId="16">
    <w:abstractNumId w:val="3"/>
  </w:num>
  <w:num w:numId="17">
    <w:abstractNumId w:val="12"/>
  </w:num>
  <w:num w:numId="18">
    <w:abstractNumId w:val="0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3A"/>
    <w:rsid w:val="00004ECE"/>
    <w:rsid w:val="00014D16"/>
    <w:rsid w:val="00041F91"/>
    <w:rsid w:val="0004440B"/>
    <w:rsid w:val="00083199"/>
    <w:rsid w:val="000E4D23"/>
    <w:rsid w:val="000F3391"/>
    <w:rsid w:val="000F39A4"/>
    <w:rsid w:val="00104EB7"/>
    <w:rsid w:val="00121136"/>
    <w:rsid w:val="0014395B"/>
    <w:rsid w:val="00155D82"/>
    <w:rsid w:val="001675E0"/>
    <w:rsid w:val="00182A94"/>
    <w:rsid w:val="0019682C"/>
    <w:rsid w:val="001A3CE5"/>
    <w:rsid w:val="0020551E"/>
    <w:rsid w:val="00212F76"/>
    <w:rsid w:val="00251594"/>
    <w:rsid w:val="002637D0"/>
    <w:rsid w:val="002B756C"/>
    <w:rsid w:val="002C6F14"/>
    <w:rsid w:val="003136C6"/>
    <w:rsid w:val="00317FA2"/>
    <w:rsid w:val="003B20C3"/>
    <w:rsid w:val="003B7108"/>
    <w:rsid w:val="003C7A83"/>
    <w:rsid w:val="003E2B82"/>
    <w:rsid w:val="004208D8"/>
    <w:rsid w:val="00425459"/>
    <w:rsid w:val="0046573A"/>
    <w:rsid w:val="004B04D3"/>
    <w:rsid w:val="004D76F6"/>
    <w:rsid w:val="00560766"/>
    <w:rsid w:val="005C6C2A"/>
    <w:rsid w:val="005C6C38"/>
    <w:rsid w:val="00615EC6"/>
    <w:rsid w:val="0062253F"/>
    <w:rsid w:val="00637ED2"/>
    <w:rsid w:val="006669D2"/>
    <w:rsid w:val="00675852"/>
    <w:rsid w:val="006E18F1"/>
    <w:rsid w:val="00716C6A"/>
    <w:rsid w:val="00764EA3"/>
    <w:rsid w:val="00787F2F"/>
    <w:rsid w:val="00797261"/>
    <w:rsid w:val="008249BA"/>
    <w:rsid w:val="00827AAC"/>
    <w:rsid w:val="008410A0"/>
    <w:rsid w:val="00842C38"/>
    <w:rsid w:val="00844579"/>
    <w:rsid w:val="00855ED2"/>
    <w:rsid w:val="00863499"/>
    <w:rsid w:val="008676FC"/>
    <w:rsid w:val="008971EA"/>
    <w:rsid w:val="00922013"/>
    <w:rsid w:val="00985D09"/>
    <w:rsid w:val="00990CC4"/>
    <w:rsid w:val="009D3367"/>
    <w:rsid w:val="009E0CC4"/>
    <w:rsid w:val="009E75C5"/>
    <w:rsid w:val="00A860D7"/>
    <w:rsid w:val="00AA28BA"/>
    <w:rsid w:val="00AA31C7"/>
    <w:rsid w:val="00AB7985"/>
    <w:rsid w:val="00B63302"/>
    <w:rsid w:val="00B80D70"/>
    <w:rsid w:val="00BF56BB"/>
    <w:rsid w:val="00C17540"/>
    <w:rsid w:val="00C304C1"/>
    <w:rsid w:val="00C36549"/>
    <w:rsid w:val="00C720D9"/>
    <w:rsid w:val="00CB14D3"/>
    <w:rsid w:val="00CD4461"/>
    <w:rsid w:val="00D044D2"/>
    <w:rsid w:val="00D225CD"/>
    <w:rsid w:val="00D27CAA"/>
    <w:rsid w:val="00D32B49"/>
    <w:rsid w:val="00D77E38"/>
    <w:rsid w:val="00E5415E"/>
    <w:rsid w:val="00EF2123"/>
    <w:rsid w:val="00FA359B"/>
    <w:rsid w:val="00FA7365"/>
    <w:rsid w:val="00FC7846"/>
    <w:rsid w:val="00FD1D55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114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28BA"/>
    <w:pPr>
      <w:keepNext/>
      <w:keepLines/>
      <w:pBdr>
        <w:bottom w:val="single" w:sz="4" w:space="1" w:color="2C637F"/>
      </w:pBdr>
      <w:spacing w:before="480" w:afterAutospacing="1"/>
      <w:contextualSpacing/>
      <w:outlineLvl w:val="0"/>
    </w:pPr>
    <w:rPr>
      <w:rFonts w:ascii="Arial" w:eastAsiaTheme="majorEastAsia" w:hAnsi="Arial" w:cstheme="majorBidi"/>
      <w:b/>
      <w:bCs/>
      <w:color w:val="2C63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autoRedefine/>
    <w:qFormat/>
    <w:rsid w:val="00B63302"/>
    <w:rPr>
      <w:rFonts w:ascii="Arial" w:hAnsi="Arial" w:cs="Arial"/>
      <w:b/>
      <w:color w:val="2C637F"/>
      <w:sz w:val="40"/>
    </w:rPr>
  </w:style>
  <w:style w:type="paragraph" w:customStyle="1" w:styleId="Dateline">
    <w:name w:val="Dateline"/>
    <w:basedOn w:val="Header1"/>
    <w:qFormat/>
    <w:rsid w:val="00716C6A"/>
    <w:rPr>
      <w:b w:val="0"/>
      <w:color w:val="39607A"/>
      <w:sz w:val="28"/>
    </w:rPr>
  </w:style>
  <w:style w:type="paragraph" w:customStyle="1" w:styleId="Header2">
    <w:name w:val="Header2"/>
    <w:qFormat/>
    <w:rsid w:val="00716C6A"/>
    <w:rPr>
      <w:rFonts w:ascii="Arial" w:hAnsi="Arial" w:cs="Arial"/>
      <w:b/>
      <w:color w:val="39607A"/>
      <w:sz w:val="32"/>
    </w:rPr>
  </w:style>
  <w:style w:type="paragraph" w:customStyle="1" w:styleId="Subhead1">
    <w:name w:val="Subhead 1"/>
    <w:qFormat/>
    <w:rsid w:val="00716C6A"/>
    <w:rPr>
      <w:rFonts w:ascii="Arial" w:hAnsi="Arial" w:cs="Arial"/>
      <w:color w:val="595A5C"/>
      <w:sz w:val="28"/>
    </w:rPr>
  </w:style>
  <w:style w:type="paragraph" w:customStyle="1" w:styleId="Header3">
    <w:name w:val="Header 3"/>
    <w:qFormat/>
    <w:rsid w:val="00716C6A"/>
    <w:pPr>
      <w:framePr w:w="5760" w:h="360" w:hSpace="187" w:vSpace="187" w:wrap="around" w:vAnchor="text" w:hAnchor="text" w:y="1"/>
    </w:pPr>
    <w:rPr>
      <w:rFonts w:ascii="Arial" w:hAnsi="Arial" w:cs="Arial"/>
      <w:color w:val="39607A"/>
      <w:sz w:val="28"/>
    </w:rPr>
  </w:style>
  <w:style w:type="paragraph" w:customStyle="1" w:styleId="BodyBullet">
    <w:name w:val="Body Bullet"/>
    <w:qFormat/>
    <w:rsid w:val="00716C6A"/>
    <w:pPr>
      <w:numPr>
        <w:numId w:val="3"/>
      </w:numPr>
      <w:spacing w:after="120"/>
    </w:pPr>
    <w:rPr>
      <w:rFonts w:ascii="Arial" w:hAnsi="Arial" w:cs="Arial"/>
      <w:color w:val="595A5C"/>
      <w:sz w:val="22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dyBullet2">
    <w:name w:val="Body Bullet 2"/>
    <w:basedOn w:val="BodyBullet"/>
    <w:qFormat/>
    <w:rsid w:val="00716C6A"/>
    <w:pPr>
      <w:numPr>
        <w:ilvl w:val="1"/>
        <w:numId w:val="6"/>
      </w:numPr>
    </w:pPr>
  </w:style>
  <w:style w:type="paragraph" w:customStyle="1" w:styleId="BodyBullet3">
    <w:name w:val="Body Bullet 3"/>
    <w:qFormat/>
    <w:rsid w:val="00716C6A"/>
    <w:pPr>
      <w:numPr>
        <w:numId w:val="5"/>
      </w:numPr>
    </w:pPr>
    <w:rPr>
      <w:rFonts w:ascii="Arial" w:hAnsi="Arial" w:cs="Arial"/>
      <w:color w:val="595A5C"/>
      <w:sz w:val="22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eHeader">
    <w:name w:val="Table Header"/>
    <w:qFormat/>
    <w:rsid w:val="00716C6A"/>
    <w:pPr>
      <w:framePr w:wrap="around" w:vAnchor="page" w:hAnchor="page" w:x="1" w:y="2161"/>
      <w:suppressOverlap/>
    </w:pPr>
    <w:rPr>
      <w:rFonts w:ascii="Arial" w:hAnsi="Arial" w:cs="Arial"/>
      <w:b/>
      <w:color w:val="FFFFFF" w:themeColor="background1"/>
      <w:sz w:val="16"/>
      <w:szCs w:val="16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eLeft">
    <w:name w:val="Table Left"/>
    <w:qFormat/>
    <w:rsid w:val="00716C6A"/>
    <w:pPr>
      <w:framePr w:wrap="around" w:vAnchor="page" w:hAnchor="page" w:x="1" w:y="2161"/>
      <w:suppressOverlap/>
    </w:pPr>
    <w:rPr>
      <w:rFonts w:ascii="Arial" w:hAnsi="Arial" w:cs="Arial"/>
      <w:color w:val="595A5C"/>
      <w:sz w:val="16"/>
      <w:szCs w:val="16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eCenter">
    <w:name w:val="Table Center"/>
    <w:qFormat/>
    <w:rsid w:val="00716C6A"/>
    <w:pPr>
      <w:framePr w:wrap="around" w:vAnchor="page" w:hAnchor="page" w:x="1" w:y="2161"/>
      <w:suppressOverlap/>
      <w:jc w:val="center"/>
    </w:pPr>
    <w:rPr>
      <w:rFonts w:ascii="Arial" w:hAnsi="Arial" w:cs="Arial"/>
      <w:color w:val="595A5C"/>
      <w:sz w:val="16"/>
      <w:szCs w:val="16"/>
      <w14:textOutline w14:w="9525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autoRedefine/>
    <w:qFormat/>
    <w:rsid w:val="00B63302"/>
    <w:pPr>
      <w:widowControl w:val="0"/>
      <w:autoSpaceDE w:val="0"/>
      <w:autoSpaceDN w:val="0"/>
      <w:adjustRightInd w:val="0"/>
    </w:pPr>
    <w:rPr>
      <w:rFonts w:ascii="Arial" w:hAnsi="Arial" w:cs="Calibri"/>
      <w:color w:val="000000"/>
    </w:rPr>
  </w:style>
  <w:style w:type="paragraph" w:customStyle="1" w:styleId="Body">
    <w:name w:val="Body"/>
    <w:basedOn w:val="Normal"/>
    <w:autoRedefine/>
    <w:qFormat/>
    <w:rsid w:val="00AA28BA"/>
    <w:pPr>
      <w:contextualSpacing/>
      <w:jc w:val="both"/>
    </w:pPr>
    <w:rPr>
      <w:rFonts w:ascii="Arial" w:eastAsiaTheme="minorHAnsi" w:hAnsi="Arial" w:cs="Times New Roman"/>
      <w:sz w:val="22"/>
      <w:szCs w:val="22"/>
    </w:rPr>
  </w:style>
  <w:style w:type="paragraph" w:customStyle="1" w:styleId="NumberedList">
    <w:name w:val="Numbered List"/>
    <w:autoRedefine/>
    <w:qFormat/>
    <w:rsid w:val="00B63302"/>
    <w:pPr>
      <w:numPr>
        <w:numId w:val="9"/>
      </w:numPr>
    </w:pPr>
    <w:rPr>
      <w:rFonts w:ascii="Arial" w:hAnsi="Arial" w:cs="Arial"/>
      <w:color w:val="000000"/>
    </w:rPr>
  </w:style>
  <w:style w:type="paragraph" w:customStyle="1" w:styleId="Bullets1">
    <w:name w:val="Bullets 1"/>
    <w:autoRedefine/>
    <w:qFormat/>
    <w:rsid w:val="00AA28BA"/>
    <w:pPr>
      <w:numPr>
        <w:numId w:val="16"/>
      </w:numPr>
      <w:jc w:val="both"/>
    </w:pPr>
    <w:rPr>
      <w:rFonts w:ascii="Arial" w:eastAsiaTheme="minorHAnsi" w:hAnsi="Arial" w:cs="Times New Roman"/>
      <w:sz w:val="22"/>
      <w:szCs w:val="22"/>
    </w:rPr>
  </w:style>
  <w:style w:type="paragraph" w:customStyle="1" w:styleId="Bullets2">
    <w:name w:val="Bullets 2"/>
    <w:autoRedefine/>
    <w:qFormat/>
    <w:rsid w:val="00C304C1"/>
    <w:pPr>
      <w:numPr>
        <w:ilvl w:val="1"/>
        <w:numId w:val="12"/>
      </w:numPr>
      <w:jc w:val="both"/>
    </w:pPr>
    <w:rPr>
      <w:rFonts w:eastAsiaTheme="minorHAnsi" w:cs="Times New Roman"/>
      <w:sz w:val="22"/>
      <w:szCs w:val="22"/>
    </w:rPr>
  </w:style>
  <w:style w:type="paragraph" w:customStyle="1" w:styleId="Bullets3">
    <w:name w:val="Bullets 3"/>
    <w:autoRedefine/>
    <w:qFormat/>
    <w:rsid w:val="00C304C1"/>
    <w:pPr>
      <w:numPr>
        <w:ilvl w:val="2"/>
        <w:numId w:val="12"/>
      </w:numPr>
      <w:jc w:val="both"/>
    </w:pPr>
    <w:rPr>
      <w:rFonts w:eastAsiaTheme="minorHAnsi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28BA"/>
    <w:pPr>
      <w:spacing w:after="360"/>
    </w:pPr>
    <w:rPr>
      <w:rFonts w:ascii="Arial" w:eastAsiaTheme="minorHAnsi" w:hAnsi="Arial" w:cs="Times New Roman"/>
      <w:szCs w:val="22"/>
    </w:rPr>
  </w:style>
  <w:style w:type="paragraph" w:customStyle="1" w:styleId="NAME">
    <w:name w:val="NAME"/>
    <w:basedOn w:val="Normal"/>
    <w:autoRedefine/>
    <w:qFormat/>
    <w:rsid w:val="00985D09"/>
    <w:rPr>
      <w:rFonts w:ascii="Arial" w:hAnsi="Arial"/>
      <w:b/>
      <w:bCs/>
      <w:caps/>
      <w:color w:val="2C637F"/>
      <w:sz w:val="28"/>
      <w:szCs w:val="28"/>
    </w:rPr>
  </w:style>
  <w:style w:type="paragraph" w:customStyle="1" w:styleId="Title1">
    <w:name w:val="Title1"/>
    <w:basedOn w:val="Normal"/>
    <w:autoRedefine/>
    <w:qFormat/>
    <w:rsid w:val="00985D09"/>
    <w:rPr>
      <w:rFonts w:ascii="Arial" w:hAnsi="Arial"/>
      <w:caps/>
      <w:color w:val="58595B"/>
      <w:sz w:val="20"/>
      <w:szCs w:val="20"/>
    </w:rPr>
  </w:style>
  <w:style w:type="paragraph" w:customStyle="1" w:styleId="Email">
    <w:name w:val="Email"/>
    <w:basedOn w:val="Normal"/>
    <w:autoRedefine/>
    <w:qFormat/>
    <w:rsid w:val="00985D09"/>
    <w:rPr>
      <w:rFonts w:ascii="Arial" w:hAnsi="Arial"/>
      <w:sz w:val="16"/>
      <w:szCs w:val="16"/>
    </w:rPr>
  </w:style>
  <w:style w:type="character" w:customStyle="1" w:styleId="Italic">
    <w:name w:val="Italic"/>
    <w:basedOn w:val="DefaultParagraphFont"/>
    <w:uiPriority w:val="1"/>
    <w:qFormat/>
    <w:rsid w:val="00985D09"/>
    <w:rPr>
      <w:rFonts w:ascii="Arial" w:hAnsi="Arial"/>
      <w:i/>
      <w:color w:val="58595B"/>
      <w:sz w:val="14"/>
      <w:szCs w:val="16"/>
    </w:rPr>
  </w:style>
  <w:style w:type="paragraph" w:customStyle="1" w:styleId="Contact">
    <w:name w:val="Contact"/>
    <w:basedOn w:val="Normal"/>
    <w:autoRedefine/>
    <w:qFormat/>
    <w:rsid w:val="00985D09"/>
    <w:rPr>
      <w:rFonts w:ascii="Arial" w:hAnsi="Arial"/>
      <w:color w:val="58595B"/>
      <w:sz w:val="16"/>
      <w:szCs w:val="16"/>
    </w:rPr>
  </w:style>
  <w:style w:type="paragraph" w:customStyle="1" w:styleId="Address">
    <w:name w:val="Address"/>
    <w:basedOn w:val="Normal"/>
    <w:autoRedefine/>
    <w:qFormat/>
    <w:rsid w:val="00985D09"/>
    <w:rPr>
      <w:rFonts w:ascii="Arial" w:hAnsi="Arial"/>
      <w:b/>
      <w:color w:val="2C637F"/>
      <w:sz w:val="16"/>
      <w:szCs w:val="16"/>
    </w:rPr>
  </w:style>
  <w:style w:type="paragraph" w:customStyle="1" w:styleId="Times">
    <w:name w:val="Times"/>
    <w:basedOn w:val="Normal"/>
    <w:autoRedefine/>
    <w:qFormat/>
    <w:rsid w:val="00AA28BA"/>
    <w:pPr>
      <w:jc w:val="center"/>
    </w:pPr>
    <w:rPr>
      <w:rFonts w:ascii="Arial" w:hAnsi="Arial"/>
      <w:b/>
      <w:color w:val="FFFFFF" w:themeColor="background1"/>
    </w:rPr>
  </w:style>
  <w:style w:type="paragraph" w:customStyle="1" w:styleId="EventDetail">
    <w:name w:val="Event Detail"/>
    <w:basedOn w:val="ListParagraph"/>
    <w:autoRedefine/>
    <w:qFormat/>
    <w:rsid w:val="00AA28BA"/>
    <w:pPr>
      <w:keepNext/>
      <w:keepLines/>
      <w:numPr>
        <w:numId w:val="15"/>
      </w:numPr>
      <w:suppressAutoHyphens/>
    </w:pPr>
    <w:rPr>
      <w:rFonts w:ascii="Arial" w:hAnsi="Arial"/>
      <w:color w:val="58595B"/>
      <w:sz w:val="20"/>
    </w:rPr>
  </w:style>
  <w:style w:type="paragraph" w:styleId="ListParagraph">
    <w:name w:val="List Paragraph"/>
    <w:basedOn w:val="Normal"/>
    <w:uiPriority w:val="34"/>
    <w:qFormat/>
    <w:rsid w:val="00CD4461"/>
    <w:pPr>
      <w:ind w:left="720"/>
      <w:contextualSpacing/>
    </w:pPr>
  </w:style>
  <w:style w:type="paragraph" w:customStyle="1" w:styleId="Event">
    <w:name w:val="Event"/>
    <w:basedOn w:val="Normal"/>
    <w:autoRedefine/>
    <w:qFormat/>
    <w:rsid w:val="00AA28BA"/>
    <w:rPr>
      <w:rFonts w:ascii="Arial" w:hAnsi="Arial"/>
      <w:b/>
      <w:color w:val="58595B"/>
    </w:rPr>
  </w:style>
  <w:style w:type="paragraph" w:customStyle="1" w:styleId="DayMonth">
    <w:name w:val="Day/Month"/>
    <w:basedOn w:val="Normal"/>
    <w:autoRedefine/>
    <w:qFormat/>
    <w:rsid w:val="00AA28BA"/>
    <w:pPr>
      <w:ind w:hanging="90"/>
    </w:pPr>
    <w:rPr>
      <w:rFonts w:ascii="Georgia" w:hAnsi="Georgia"/>
      <w:color w:val="58595B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A28BA"/>
    <w:rPr>
      <w:rFonts w:ascii="Arial" w:eastAsiaTheme="majorEastAsia" w:hAnsi="Arial" w:cstheme="majorBidi"/>
      <w:b/>
      <w:bCs/>
      <w:color w:val="2C637F"/>
      <w:sz w:val="28"/>
      <w:szCs w:val="28"/>
    </w:rPr>
  </w:style>
  <w:style w:type="paragraph" w:customStyle="1" w:styleId="Subheader">
    <w:name w:val="Subheader"/>
    <w:basedOn w:val="Body"/>
    <w:autoRedefine/>
    <w:qFormat/>
    <w:rsid w:val="00AA28BA"/>
    <w:pPr>
      <w:pBdr>
        <w:top w:val="single" w:sz="4" w:space="1" w:color="2C637F"/>
      </w:pBdr>
    </w:pPr>
    <w:rPr>
      <w:b/>
      <w:bCs/>
      <w:caps/>
      <w:color w:val="2C637F"/>
      <w:sz w:val="24"/>
      <w:szCs w:val="24"/>
    </w:rPr>
  </w:style>
  <w:style w:type="paragraph" w:customStyle="1" w:styleId="IntroParagraph">
    <w:name w:val="Intro Paragraph"/>
    <w:basedOn w:val="Body"/>
    <w:autoRedefine/>
    <w:qFormat/>
    <w:rsid w:val="00AA28BA"/>
    <w:pPr>
      <w:ind w:left="432" w:right="432"/>
    </w:pPr>
    <w:rPr>
      <w:i/>
      <w:color w:val="FFFFFF" w:themeColor="background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73A"/>
  </w:style>
  <w:style w:type="paragraph" w:styleId="Footer">
    <w:name w:val="footer"/>
    <w:basedOn w:val="Normal"/>
    <w:link w:val="FooterChar"/>
    <w:uiPriority w:val="99"/>
    <w:unhideWhenUsed/>
    <w:rsid w:val="00465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73A"/>
  </w:style>
  <w:style w:type="paragraph" w:styleId="BalloonText">
    <w:name w:val="Balloon Text"/>
    <w:basedOn w:val="Normal"/>
    <w:link w:val="BalloonTextChar"/>
    <w:uiPriority w:val="99"/>
    <w:semiHidden/>
    <w:unhideWhenUsed/>
    <w:rsid w:val="004657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A31C7"/>
    <w:rPr>
      <w:color w:val="0563C1"/>
      <w:u w:val="single"/>
    </w:rPr>
  </w:style>
  <w:style w:type="paragraph" w:styleId="NormalWeb">
    <w:name w:val="Normal (Web)"/>
    <w:basedOn w:val="Normal"/>
    <w:uiPriority w:val="99"/>
    <w:rsid w:val="001439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4FAB4-EF96-2348-8E77-94912872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Carson Wealth Management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Slattery</dc:creator>
  <cp:keywords/>
  <dc:description/>
  <cp:lastModifiedBy>Hannah Harlow</cp:lastModifiedBy>
  <cp:revision>3</cp:revision>
  <dcterms:created xsi:type="dcterms:W3CDTF">2022-03-31T19:42:00Z</dcterms:created>
  <dcterms:modified xsi:type="dcterms:W3CDTF">2022-04-07T17:37:00Z</dcterms:modified>
</cp:coreProperties>
</file>